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BDF0F6" w14:textId="77777777" w:rsidR="00FA74E9" w:rsidRDefault="00FA74E9">
      <w:pPr>
        <w:spacing w:line="1" w:lineRule="exact"/>
      </w:pPr>
    </w:p>
    <w:p w14:paraId="19D1C7BD" w14:textId="77777777" w:rsidR="00FA74E9" w:rsidRDefault="007F24EC">
      <w:pPr>
        <w:pStyle w:val="Teksttreci0"/>
        <w:framePr w:w="9182" w:h="317" w:hRule="exact" w:wrap="none" w:vAnchor="page" w:hAnchor="page" w:x="1336" w:y="1308"/>
        <w:shd w:val="clear" w:color="auto" w:fill="auto"/>
        <w:spacing w:after="0"/>
        <w:jc w:val="center"/>
      </w:pPr>
      <w:r>
        <w:t>*WZÓR OFERTY</w:t>
      </w:r>
    </w:p>
    <w:p w14:paraId="1FE8643F" w14:textId="77777777" w:rsidR="00FA74E9" w:rsidRDefault="007F24EC">
      <w:pPr>
        <w:pStyle w:val="Teksttreci0"/>
        <w:framePr w:w="9182" w:h="5549" w:hRule="exact" w:wrap="none" w:vAnchor="page" w:hAnchor="page" w:x="1336" w:y="1831"/>
        <w:shd w:val="clear" w:color="auto" w:fill="auto"/>
        <w:spacing w:after="120"/>
        <w:jc w:val="center"/>
      </w:pPr>
      <w:r>
        <w:t>OFERTA</w:t>
      </w:r>
    </w:p>
    <w:p w14:paraId="315A7C69" w14:textId="77777777" w:rsidR="00FA74E9" w:rsidRDefault="007F24EC">
      <w:pPr>
        <w:pStyle w:val="Teksttreci0"/>
        <w:framePr w:w="9182" w:h="5549" w:hRule="exact" w:wrap="none" w:vAnchor="page" w:hAnchor="page" w:x="1336" w:y="1831"/>
        <w:shd w:val="clear" w:color="auto" w:fill="auto"/>
        <w:spacing w:after="120"/>
        <w:ind w:firstLine="360"/>
        <w:jc w:val="both"/>
      </w:pPr>
      <w:r>
        <w:t>Nazwa wykonawcy:</w:t>
      </w:r>
    </w:p>
    <w:p w14:paraId="77639278" w14:textId="77777777" w:rsidR="00FA74E9" w:rsidRDefault="007F24EC">
      <w:pPr>
        <w:pStyle w:val="Teksttreci0"/>
        <w:framePr w:w="9182" w:h="5549" w:hRule="exact" w:wrap="none" w:vAnchor="page" w:hAnchor="page" w:x="1336" w:y="1831"/>
        <w:shd w:val="clear" w:color="auto" w:fill="auto"/>
        <w:spacing w:after="120"/>
        <w:ind w:firstLine="360"/>
        <w:jc w:val="both"/>
      </w:pPr>
      <w:r>
        <w:t>Adres wykonawcy:</w:t>
      </w:r>
    </w:p>
    <w:p w14:paraId="41F70CFD" w14:textId="77777777" w:rsidR="00FA74E9" w:rsidRDefault="007F24EC">
      <w:pPr>
        <w:pStyle w:val="Teksttreci0"/>
        <w:framePr w:w="9182" w:h="5549" w:hRule="exact" w:wrap="none" w:vAnchor="page" w:hAnchor="page" w:x="1336" w:y="1831"/>
        <w:shd w:val="clear" w:color="auto" w:fill="auto"/>
        <w:spacing w:after="120"/>
        <w:ind w:firstLine="360"/>
        <w:jc w:val="both"/>
      </w:pPr>
      <w:r>
        <w:t>NIP</w:t>
      </w:r>
    </w:p>
    <w:p w14:paraId="3DBA2871" w14:textId="77777777" w:rsidR="00FA74E9" w:rsidRDefault="007F24EC">
      <w:pPr>
        <w:pStyle w:val="Teksttreci0"/>
        <w:framePr w:w="9182" w:h="5549" w:hRule="exact" w:wrap="none" w:vAnchor="page" w:hAnchor="page" w:x="1336" w:y="1831"/>
        <w:shd w:val="clear" w:color="auto" w:fill="auto"/>
        <w:spacing w:after="120"/>
        <w:ind w:firstLine="360"/>
        <w:jc w:val="both"/>
      </w:pPr>
      <w:r>
        <w:t>Regon</w:t>
      </w:r>
    </w:p>
    <w:p w14:paraId="29AE4B6C" w14:textId="77777777" w:rsidR="00FA74E9" w:rsidRDefault="007F24EC">
      <w:pPr>
        <w:pStyle w:val="Teksttreci0"/>
        <w:framePr w:w="9182" w:h="5549" w:hRule="exact" w:wrap="none" w:vAnchor="page" w:hAnchor="page" w:x="1336" w:y="1831"/>
        <w:shd w:val="clear" w:color="auto" w:fill="auto"/>
        <w:tabs>
          <w:tab w:val="left" w:leader="dot" w:pos="2592"/>
        </w:tabs>
        <w:spacing w:after="120"/>
        <w:ind w:firstLine="360"/>
        <w:jc w:val="both"/>
      </w:pPr>
      <w:proofErr w:type="spellStart"/>
      <w:r>
        <w:t>te</w:t>
      </w:r>
      <w:r>
        <w:rPr>
          <w:color w:val="1F1F1F"/>
        </w:rPr>
        <w:t>l</w:t>
      </w:r>
      <w:proofErr w:type="spellEnd"/>
      <w:r>
        <w:rPr>
          <w:color w:val="1F1F1F"/>
        </w:rPr>
        <w:tab/>
      </w:r>
    </w:p>
    <w:p w14:paraId="1E9035F1" w14:textId="77777777" w:rsidR="00FA74E9" w:rsidRDefault="007F24EC">
      <w:pPr>
        <w:pStyle w:val="Teksttreci0"/>
        <w:framePr w:w="9182" w:h="5549" w:hRule="exact" w:wrap="none" w:vAnchor="page" w:hAnchor="page" w:x="1336" w:y="1831"/>
        <w:shd w:val="clear" w:color="auto" w:fill="auto"/>
        <w:tabs>
          <w:tab w:val="left" w:leader="dot" w:pos="2592"/>
        </w:tabs>
        <w:spacing w:after="120"/>
        <w:ind w:firstLine="360"/>
        <w:jc w:val="both"/>
      </w:pPr>
      <w:r>
        <w:t>e</w:t>
      </w:r>
      <w:r>
        <w:rPr>
          <w:color w:val="1F1F1F"/>
        </w:rPr>
        <w:t>-mai</w:t>
      </w:r>
      <w:r>
        <w:t>l:</w:t>
      </w:r>
      <w:r>
        <w:rPr>
          <w:color w:val="1F1F1F"/>
        </w:rPr>
        <w:tab/>
      </w:r>
    </w:p>
    <w:p w14:paraId="1D7231E0" w14:textId="77777777" w:rsidR="00FA74E9" w:rsidRDefault="007F24EC">
      <w:pPr>
        <w:pStyle w:val="Teksttreci0"/>
        <w:framePr w:w="9182" w:h="5549" w:hRule="exact" w:wrap="none" w:vAnchor="page" w:hAnchor="page" w:x="1336" w:y="1831"/>
        <w:numPr>
          <w:ilvl w:val="0"/>
          <w:numId w:val="1"/>
        </w:numPr>
        <w:shd w:val="clear" w:color="auto" w:fill="auto"/>
        <w:tabs>
          <w:tab w:val="left" w:pos="344"/>
          <w:tab w:val="left" w:pos="3648"/>
        </w:tabs>
        <w:spacing w:after="0"/>
        <w:jc w:val="both"/>
      </w:pPr>
      <w:r>
        <w:t>Przedmiot zamówienia:</w:t>
      </w:r>
      <w:r>
        <w:tab/>
        <w:t>odnowienie wskazanego oznakowania poziomego</w:t>
      </w:r>
    </w:p>
    <w:p w14:paraId="40F01140" w14:textId="77777777" w:rsidR="00FA74E9" w:rsidRDefault="007F24EC">
      <w:pPr>
        <w:pStyle w:val="Teksttreci0"/>
        <w:framePr w:w="9182" w:h="5549" w:hRule="exact" w:wrap="none" w:vAnchor="page" w:hAnchor="page" w:x="1336" w:y="1831"/>
        <w:shd w:val="clear" w:color="auto" w:fill="auto"/>
        <w:spacing w:after="0"/>
        <w:ind w:left="360" w:firstLine="40"/>
        <w:jc w:val="both"/>
      </w:pPr>
      <w:r>
        <w:t>cienkowarstwowego oraz wykonanie nowego cienkowarstwowego i grubowarstwowego chemoutwardzalnego.</w:t>
      </w:r>
    </w:p>
    <w:p w14:paraId="54D2AAE7" w14:textId="77777777" w:rsidR="00FA74E9" w:rsidRDefault="007F24EC">
      <w:pPr>
        <w:pStyle w:val="Teksttreci0"/>
        <w:framePr w:w="9182" w:h="5549" w:hRule="exact" w:wrap="none" w:vAnchor="page" w:hAnchor="page" w:x="1336" w:y="1831"/>
        <w:numPr>
          <w:ilvl w:val="0"/>
          <w:numId w:val="1"/>
        </w:numPr>
        <w:shd w:val="clear" w:color="auto" w:fill="auto"/>
        <w:tabs>
          <w:tab w:val="left" w:pos="354"/>
        </w:tabs>
        <w:spacing w:after="0"/>
        <w:jc w:val="both"/>
      </w:pPr>
      <w:r>
        <w:rPr>
          <w:u w:val="single"/>
        </w:rPr>
        <w:t>Oferuję wykonanie przedmiotu zamówienia za:</w:t>
      </w:r>
    </w:p>
    <w:p w14:paraId="30F333EA" w14:textId="77777777" w:rsidR="00FA74E9" w:rsidRDefault="007F24EC">
      <w:pPr>
        <w:pStyle w:val="Teksttreci0"/>
        <w:framePr w:w="9182" w:h="5549" w:hRule="exact" w:wrap="none" w:vAnchor="page" w:hAnchor="page" w:x="1336" w:y="1831"/>
        <w:shd w:val="clear" w:color="auto" w:fill="auto"/>
        <w:spacing w:after="200"/>
        <w:jc w:val="both"/>
      </w:pPr>
      <w:r>
        <w:t>I. Za cenę jednostkową przyjmuje się koszt jednego metra kwadratowego, który wynosi :</w:t>
      </w:r>
    </w:p>
    <w:p w14:paraId="7D1B633B" w14:textId="77777777" w:rsidR="00FA74E9" w:rsidRDefault="007F24EC">
      <w:pPr>
        <w:pStyle w:val="Teksttreci0"/>
        <w:framePr w:w="9182" w:h="5549" w:hRule="exact" w:wrap="none" w:vAnchor="page" w:hAnchor="page" w:x="1336" w:y="1831"/>
        <w:numPr>
          <w:ilvl w:val="0"/>
          <w:numId w:val="2"/>
        </w:numPr>
        <w:shd w:val="clear" w:color="auto" w:fill="auto"/>
        <w:tabs>
          <w:tab w:val="left" w:pos="312"/>
          <w:tab w:val="left" w:leader="dot" w:pos="6547"/>
        </w:tabs>
        <w:spacing w:after="0"/>
        <w:jc w:val="both"/>
      </w:pPr>
      <w:r>
        <w:rPr>
          <w:color w:val="1F1F1F"/>
        </w:rPr>
        <w:t>odnowien</w:t>
      </w:r>
      <w:r>
        <w:t>i</w:t>
      </w:r>
      <w:r>
        <w:rPr>
          <w:color w:val="1F1F1F"/>
        </w:rPr>
        <w:t xml:space="preserve">e </w:t>
      </w:r>
      <w:r>
        <w:t xml:space="preserve">1 </w:t>
      </w:r>
      <w:r>
        <w:rPr>
          <w:color w:val="1F1F1F"/>
        </w:rPr>
        <w:t xml:space="preserve">m2 oznakowania </w:t>
      </w:r>
      <w:r w:rsidR="00BF50BA">
        <w:rPr>
          <w:color w:val="1F1F1F"/>
        </w:rPr>
        <w:t>cienkowarstwowego</w:t>
      </w:r>
      <w:r>
        <w:t xml:space="preserve"> -</w:t>
      </w:r>
      <w:r>
        <w:rPr>
          <w:color w:val="1F1F1F"/>
        </w:rPr>
        <w:tab/>
      </w:r>
      <w:r>
        <w:t>zł/netto (słownie złotych</w:t>
      </w:r>
    </w:p>
    <w:p w14:paraId="1EBADCBA" w14:textId="77777777" w:rsidR="00FA74E9" w:rsidRDefault="007F24EC">
      <w:pPr>
        <w:pStyle w:val="Teksttreci0"/>
        <w:framePr w:w="9182" w:h="5549" w:hRule="exact" w:wrap="none" w:vAnchor="page" w:hAnchor="page" w:x="1336" w:y="1831"/>
        <w:shd w:val="clear" w:color="auto" w:fill="auto"/>
        <w:tabs>
          <w:tab w:val="right" w:leader="dot" w:pos="6883"/>
          <w:tab w:val="left" w:pos="7088"/>
        </w:tabs>
        <w:spacing w:after="200" w:line="221" w:lineRule="auto"/>
        <w:jc w:val="both"/>
      </w:pPr>
      <w:r>
        <w:rPr>
          <w:color w:val="1F1F1F"/>
        </w:rPr>
        <w:tab/>
      </w:r>
      <w:r>
        <w:t>,</w:t>
      </w:r>
      <w:r>
        <w:tab/>
        <w:t>podatek VAT</w:t>
      </w:r>
    </w:p>
    <w:p w14:paraId="01B27CA7" w14:textId="77777777" w:rsidR="00FA74E9" w:rsidRDefault="007F24EC">
      <w:pPr>
        <w:pStyle w:val="Teksttreci0"/>
        <w:framePr w:w="9182" w:h="5549" w:hRule="exact" w:wrap="none" w:vAnchor="page" w:hAnchor="page" w:x="1336" w:y="1831"/>
        <w:shd w:val="clear" w:color="auto" w:fill="auto"/>
        <w:tabs>
          <w:tab w:val="right" w:leader="dot" w:pos="2558"/>
          <w:tab w:val="left" w:pos="2763"/>
          <w:tab w:val="right" w:leader="dot" w:pos="9054"/>
        </w:tabs>
        <w:spacing w:after="0"/>
        <w:jc w:val="both"/>
      </w:pPr>
      <w:r>
        <w:t>Cena brutto :</w:t>
      </w:r>
      <w:r>
        <w:rPr>
          <w:color w:val="1F1F1F"/>
        </w:rPr>
        <w:tab/>
      </w:r>
      <w:r>
        <w:t>zł</w:t>
      </w:r>
      <w:r>
        <w:tab/>
        <w:t>(słownie złotych</w:t>
      </w:r>
      <w:r>
        <w:rPr>
          <w:color w:val="1F1F1F"/>
        </w:rPr>
        <w:tab/>
      </w:r>
      <w:r>
        <w:t>),</w:t>
      </w:r>
    </w:p>
    <w:p w14:paraId="3764C52C" w14:textId="77777777" w:rsidR="00FA74E9" w:rsidRDefault="007F24EC">
      <w:pPr>
        <w:pStyle w:val="Teksttreci0"/>
        <w:framePr w:w="9182" w:h="2395" w:hRule="exact" w:wrap="none" w:vAnchor="page" w:hAnchor="page" w:x="1336" w:y="7538"/>
        <w:numPr>
          <w:ilvl w:val="0"/>
          <w:numId w:val="2"/>
        </w:numPr>
        <w:shd w:val="clear" w:color="auto" w:fill="auto"/>
        <w:tabs>
          <w:tab w:val="left" w:pos="312"/>
          <w:tab w:val="right" w:leader="dot" w:pos="9054"/>
        </w:tabs>
        <w:spacing w:after="0" w:line="233" w:lineRule="auto"/>
        <w:jc w:val="both"/>
      </w:pPr>
      <w:r>
        <w:rPr>
          <w:color w:val="1F1F1F"/>
        </w:rPr>
        <w:t>w</w:t>
      </w:r>
      <w:r>
        <w:t>yk</w:t>
      </w:r>
      <w:r w:rsidR="00BF50BA">
        <w:t>onanie</w:t>
      </w:r>
      <w:r>
        <w:rPr>
          <w:color w:val="1F1F1F"/>
        </w:rPr>
        <w:t xml:space="preserve"> </w:t>
      </w:r>
      <w:r>
        <w:t xml:space="preserve">1 </w:t>
      </w:r>
      <w:r>
        <w:rPr>
          <w:color w:val="1F1F1F"/>
        </w:rPr>
        <w:t>m</w:t>
      </w:r>
      <w:r>
        <w:t xml:space="preserve">2 </w:t>
      </w:r>
      <w:r>
        <w:rPr>
          <w:color w:val="1F1F1F"/>
        </w:rPr>
        <w:t>n</w:t>
      </w:r>
      <w:r>
        <w:t>o</w:t>
      </w:r>
      <w:r>
        <w:rPr>
          <w:color w:val="1F1F1F"/>
        </w:rPr>
        <w:t>w</w:t>
      </w:r>
      <w:r>
        <w:t xml:space="preserve">ego </w:t>
      </w:r>
      <w:r>
        <w:rPr>
          <w:color w:val="1F1F1F"/>
        </w:rPr>
        <w:t>o</w:t>
      </w:r>
      <w:r>
        <w:t>znako</w:t>
      </w:r>
      <w:r>
        <w:rPr>
          <w:color w:val="1F1F1F"/>
        </w:rPr>
        <w:t>w</w:t>
      </w:r>
      <w:r w:rsidR="00BF50BA">
        <w:t>ania cienkowarstwowego</w:t>
      </w:r>
      <w:r>
        <w:t xml:space="preserve"> </w:t>
      </w:r>
      <w:r w:rsidR="00BF50BA">
        <w:rPr>
          <w:color w:val="1F1F1F"/>
        </w:rPr>
        <w:t>poziomego</w:t>
      </w:r>
      <w:r>
        <w:t xml:space="preserve"> </w:t>
      </w:r>
      <w:r>
        <w:rPr>
          <w:color w:val="1F1F1F"/>
        </w:rPr>
        <w:t>-</w:t>
      </w:r>
      <w:r>
        <w:rPr>
          <w:color w:val="1F1F1F"/>
        </w:rPr>
        <w:tab/>
      </w:r>
      <w:r>
        <w:t>zł/netto</w:t>
      </w:r>
    </w:p>
    <w:p w14:paraId="2FECECCC" w14:textId="77777777" w:rsidR="00FA74E9" w:rsidRDefault="007F24EC">
      <w:pPr>
        <w:pStyle w:val="Teksttreci0"/>
        <w:framePr w:w="9182" w:h="2395" w:hRule="exact" w:wrap="none" w:vAnchor="page" w:hAnchor="page" w:x="1336" w:y="7538"/>
        <w:shd w:val="clear" w:color="auto" w:fill="auto"/>
        <w:tabs>
          <w:tab w:val="left" w:leader="dot" w:pos="6754"/>
        </w:tabs>
        <w:spacing w:after="200" w:line="233" w:lineRule="auto"/>
        <w:jc w:val="both"/>
      </w:pPr>
      <w:r>
        <w:t>(słownie zł</w:t>
      </w:r>
      <w:r>
        <w:rPr>
          <w:color w:val="1F1F1F"/>
        </w:rPr>
        <w:t>o</w:t>
      </w:r>
      <w:r>
        <w:t>t</w:t>
      </w:r>
      <w:r>
        <w:rPr>
          <w:color w:val="1F1F1F"/>
        </w:rPr>
        <w:t>y</w:t>
      </w:r>
      <w:r>
        <w:t>ch</w:t>
      </w:r>
      <w:r>
        <w:rPr>
          <w:color w:val="1F1F1F"/>
        </w:rPr>
        <w:tab/>
      </w:r>
      <w:r>
        <w:t>, podatek VAT</w:t>
      </w:r>
    </w:p>
    <w:p w14:paraId="2F45275A" w14:textId="77777777" w:rsidR="00FA74E9" w:rsidRDefault="007F24EC">
      <w:pPr>
        <w:pStyle w:val="Teksttreci0"/>
        <w:framePr w:w="9182" w:h="2395" w:hRule="exact" w:wrap="none" w:vAnchor="page" w:hAnchor="page" w:x="1336" w:y="7538"/>
        <w:shd w:val="clear" w:color="auto" w:fill="auto"/>
        <w:tabs>
          <w:tab w:val="left" w:leader="dot" w:pos="2309"/>
          <w:tab w:val="right" w:leader="dot" w:pos="9054"/>
        </w:tabs>
        <w:spacing w:after="200" w:line="233" w:lineRule="auto"/>
        <w:jc w:val="both"/>
      </w:pPr>
      <w:r>
        <w:t>Cena brutto :</w:t>
      </w:r>
      <w:r>
        <w:rPr>
          <w:color w:val="1F1F1F"/>
        </w:rPr>
        <w:tab/>
      </w:r>
      <w:r>
        <w:t>zł (słownie złotych</w:t>
      </w:r>
      <w:r>
        <w:rPr>
          <w:color w:val="1F1F1F"/>
        </w:rPr>
        <w:tab/>
        <w:t>),</w:t>
      </w:r>
    </w:p>
    <w:p w14:paraId="0B0367FD" w14:textId="77777777" w:rsidR="00FA74E9" w:rsidRDefault="00BF50BA" w:rsidP="00BF50BA">
      <w:pPr>
        <w:pStyle w:val="Teksttreci0"/>
        <w:framePr w:w="9182" w:h="2395" w:hRule="exact" w:wrap="none" w:vAnchor="page" w:hAnchor="page" w:x="1336" w:y="7538"/>
        <w:shd w:val="clear" w:color="auto" w:fill="auto"/>
        <w:tabs>
          <w:tab w:val="left" w:pos="312"/>
        </w:tabs>
        <w:spacing w:after="0" w:line="233" w:lineRule="auto"/>
        <w:jc w:val="both"/>
      </w:pPr>
      <w:r>
        <w:rPr>
          <w:color w:val="1F1F1F"/>
        </w:rPr>
        <w:t>3.wykonanie</w:t>
      </w:r>
      <w:r w:rsidR="007F24EC">
        <w:rPr>
          <w:color w:val="1F1F1F"/>
        </w:rPr>
        <w:t xml:space="preserve"> </w:t>
      </w:r>
      <w:r w:rsidR="007F24EC">
        <w:t xml:space="preserve">1 </w:t>
      </w:r>
      <w:r w:rsidR="007F24EC">
        <w:rPr>
          <w:color w:val="1F1F1F"/>
        </w:rPr>
        <w:t>m2 o</w:t>
      </w:r>
      <w:r w:rsidR="007F24EC">
        <w:t>z</w:t>
      </w:r>
      <w:r w:rsidR="007F24EC">
        <w:rPr>
          <w:color w:val="1F1F1F"/>
        </w:rPr>
        <w:t>nakowan</w:t>
      </w:r>
      <w:r w:rsidR="007F24EC">
        <w:t>i</w:t>
      </w:r>
      <w:r w:rsidR="007F24EC">
        <w:rPr>
          <w:color w:val="1F1F1F"/>
        </w:rPr>
        <w:t xml:space="preserve">a </w:t>
      </w:r>
      <w:r>
        <w:rPr>
          <w:color w:val="1F1F1F"/>
        </w:rPr>
        <w:t xml:space="preserve">poziomego </w:t>
      </w:r>
      <w:r w:rsidR="007F24EC">
        <w:t>gr</w:t>
      </w:r>
      <w:r w:rsidR="007F24EC">
        <w:rPr>
          <w:color w:val="1F1F1F"/>
        </w:rPr>
        <w:t>ubowa</w:t>
      </w:r>
      <w:r w:rsidR="007F24EC">
        <w:t>rst</w:t>
      </w:r>
      <w:r w:rsidR="007F24EC">
        <w:rPr>
          <w:color w:val="1F1F1F"/>
        </w:rPr>
        <w:t>w</w:t>
      </w:r>
      <w:r>
        <w:t>owego</w:t>
      </w:r>
      <w:r w:rsidR="007F24EC">
        <w:rPr>
          <w:color w:val="1F1F1F"/>
        </w:rPr>
        <w:t xml:space="preserve"> </w:t>
      </w:r>
      <w:r>
        <w:t>c</w:t>
      </w:r>
      <w:r w:rsidR="007F24EC">
        <w:rPr>
          <w:color w:val="1F1F1F"/>
        </w:rPr>
        <w:t>h</w:t>
      </w:r>
      <w:r w:rsidR="007F24EC">
        <w:t>e</w:t>
      </w:r>
      <w:r w:rsidR="007F24EC">
        <w:rPr>
          <w:color w:val="1F1F1F"/>
        </w:rPr>
        <w:t>mou</w:t>
      </w:r>
      <w:r w:rsidR="007F24EC">
        <w:t>t</w:t>
      </w:r>
      <w:r w:rsidR="007F24EC">
        <w:rPr>
          <w:color w:val="1F1F1F"/>
        </w:rPr>
        <w:t>wa</w:t>
      </w:r>
      <w:r w:rsidR="007F24EC">
        <w:t>r</w:t>
      </w:r>
      <w:r w:rsidR="007F24EC">
        <w:rPr>
          <w:color w:val="1F1F1F"/>
        </w:rPr>
        <w:t>dza</w:t>
      </w:r>
      <w:r>
        <w:t>l</w:t>
      </w:r>
      <w:r w:rsidR="007F24EC">
        <w:rPr>
          <w:color w:val="1F1F1F"/>
        </w:rPr>
        <w:t>nego -</w:t>
      </w:r>
    </w:p>
    <w:p w14:paraId="1CB9028B" w14:textId="3298CDE0" w:rsidR="00FA74E9" w:rsidRDefault="007F24EC">
      <w:pPr>
        <w:pStyle w:val="Teksttreci0"/>
        <w:framePr w:w="9182" w:h="2395" w:hRule="exact" w:wrap="none" w:vAnchor="page" w:hAnchor="page" w:x="1336" w:y="7538"/>
        <w:shd w:val="clear" w:color="auto" w:fill="auto"/>
        <w:tabs>
          <w:tab w:val="right" w:leader="dot" w:pos="1306"/>
          <w:tab w:val="left" w:pos="1510"/>
          <w:tab w:val="left" w:leader="dot" w:pos="9010"/>
          <w:tab w:val="left" w:leader="dot" w:pos="9238"/>
          <w:tab w:val="left" w:pos="9239"/>
          <w:tab w:val="left" w:leader="dot" w:pos="9239"/>
        </w:tabs>
        <w:spacing w:after="40" w:line="233" w:lineRule="auto"/>
        <w:jc w:val="both"/>
      </w:pPr>
      <w:r>
        <w:rPr>
          <w:color w:val="1F1F1F"/>
        </w:rPr>
        <w:tab/>
      </w:r>
      <w:r>
        <w:t>zł/</w:t>
      </w:r>
      <w:r>
        <w:tab/>
        <w:t xml:space="preserve">netto (słownie złotych </w:t>
      </w:r>
      <w:r>
        <w:rPr>
          <w:color w:val="1F1F1F"/>
        </w:rPr>
        <w:tab/>
      </w:r>
      <w:r>
        <w:tab/>
        <w:t xml:space="preserve"> podatek VAT Cena brutto:</w:t>
      </w:r>
      <w:r>
        <w:tab/>
      </w:r>
      <w:r>
        <w:rPr>
          <w:color w:val="1F1F1F"/>
        </w:rPr>
        <w:tab/>
        <w:t xml:space="preserve"> </w:t>
      </w:r>
      <w:r>
        <w:t>zł (słownie złotych</w:t>
      </w:r>
      <w:r w:rsidR="00CF7CCD">
        <w:t>…………………………………………………………………………….).</w:t>
      </w:r>
    </w:p>
    <w:p w14:paraId="00A359BA" w14:textId="07E49F23" w:rsidR="00FA74E9" w:rsidRDefault="007F24EC">
      <w:pPr>
        <w:pStyle w:val="Teksttreci30"/>
        <w:framePr w:w="9182" w:h="2395" w:hRule="exact" w:wrap="none" w:vAnchor="page" w:hAnchor="page" w:x="1336" w:y="7538"/>
        <w:shd w:val="clear" w:color="auto" w:fill="auto"/>
        <w:tabs>
          <w:tab w:val="left" w:leader="dot" w:pos="4615"/>
        </w:tabs>
        <w:spacing w:after="0"/>
      </w:pPr>
      <w:r>
        <w:tab/>
      </w:r>
    </w:p>
    <w:p w14:paraId="15B5F623" w14:textId="77777777" w:rsidR="00FA74E9" w:rsidRDefault="007F24EC">
      <w:pPr>
        <w:pStyle w:val="Teksttreci0"/>
        <w:framePr w:w="9182" w:h="1829" w:hRule="exact" w:wrap="none" w:vAnchor="page" w:hAnchor="page" w:x="1336" w:y="10548"/>
        <w:numPr>
          <w:ilvl w:val="0"/>
          <w:numId w:val="3"/>
        </w:numPr>
        <w:shd w:val="clear" w:color="auto" w:fill="auto"/>
        <w:tabs>
          <w:tab w:val="left" w:pos="397"/>
        </w:tabs>
        <w:spacing w:after="200"/>
        <w:jc w:val="both"/>
      </w:pPr>
      <w:r>
        <w:t>Wartość zamówienia odpowiada ofercie i zawiera następujące koszty: wszelkie roboty przygotowawcze, porządkowe, wszelkie koszty związane z odbiorami wykonanych robót, oraz i</w:t>
      </w:r>
      <w:r w:rsidR="00BF50BA">
        <w:t>nne</w:t>
      </w:r>
      <w:r>
        <w:t xml:space="preserve"> koszty wynikające z realizacji zamówienia.</w:t>
      </w:r>
    </w:p>
    <w:p w14:paraId="00B04DB9" w14:textId="77777777" w:rsidR="00FA74E9" w:rsidRDefault="007F24EC">
      <w:pPr>
        <w:pStyle w:val="Teksttreci0"/>
        <w:framePr w:w="9182" w:h="1829" w:hRule="exact" w:wrap="none" w:vAnchor="page" w:hAnchor="page" w:x="1336" w:y="10548"/>
        <w:numPr>
          <w:ilvl w:val="0"/>
          <w:numId w:val="3"/>
        </w:numPr>
        <w:shd w:val="clear" w:color="auto" w:fill="auto"/>
        <w:tabs>
          <w:tab w:val="left" w:pos="469"/>
        </w:tabs>
        <w:spacing w:after="200"/>
        <w:jc w:val="both"/>
      </w:pPr>
      <w:r>
        <w:t>Rozliczanie robót nastąpi każdorazowo fakturą po odbiorze.</w:t>
      </w:r>
    </w:p>
    <w:p w14:paraId="06A2693F" w14:textId="77777777" w:rsidR="00FA74E9" w:rsidRDefault="007F24EC">
      <w:pPr>
        <w:pStyle w:val="Teksttreci0"/>
        <w:framePr w:w="9182" w:h="1829" w:hRule="exact" w:wrap="none" w:vAnchor="page" w:hAnchor="page" w:x="1336" w:y="10548"/>
        <w:numPr>
          <w:ilvl w:val="0"/>
          <w:numId w:val="3"/>
        </w:numPr>
        <w:shd w:val="clear" w:color="auto" w:fill="auto"/>
        <w:tabs>
          <w:tab w:val="left" w:pos="483"/>
        </w:tabs>
        <w:spacing w:after="0"/>
        <w:jc w:val="both"/>
      </w:pPr>
      <w:r>
        <w:t>Nie przewiduje się możliwości wzrostu ceny jednostkowej.</w:t>
      </w:r>
    </w:p>
    <w:p w14:paraId="1FAC461B" w14:textId="77777777" w:rsidR="00FA74E9" w:rsidRDefault="007F24EC">
      <w:pPr>
        <w:pStyle w:val="Teksttreci0"/>
        <w:framePr w:wrap="none" w:vAnchor="page" w:hAnchor="page" w:x="1336" w:y="12996"/>
        <w:numPr>
          <w:ilvl w:val="0"/>
          <w:numId w:val="1"/>
        </w:numPr>
        <w:shd w:val="clear" w:color="auto" w:fill="auto"/>
        <w:tabs>
          <w:tab w:val="left" w:pos="349"/>
        </w:tabs>
        <w:spacing w:after="0"/>
        <w:jc w:val="both"/>
      </w:pPr>
      <w:r>
        <w:t>Oś</w:t>
      </w:r>
      <w:r>
        <w:rPr>
          <w:color w:val="1F1F1F"/>
        </w:rPr>
        <w:t>w</w:t>
      </w:r>
      <w:r>
        <w:t>iadcza</w:t>
      </w:r>
      <w:r>
        <w:rPr>
          <w:color w:val="1F1F1F"/>
        </w:rPr>
        <w:t>m</w:t>
      </w:r>
      <w:r>
        <w:t xml:space="preserve"> że robo</w:t>
      </w:r>
      <w:r>
        <w:rPr>
          <w:color w:val="1F1F1F"/>
        </w:rPr>
        <w:t>t</w:t>
      </w:r>
      <w:r>
        <w:t>y zrealizuję w terminie 14 d</w:t>
      </w:r>
      <w:r>
        <w:rPr>
          <w:color w:val="1F1F1F"/>
        </w:rPr>
        <w:t xml:space="preserve">ni </w:t>
      </w:r>
      <w:r>
        <w:t>od daty otrzymania zlece</w:t>
      </w:r>
      <w:r w:rsidR="00BF50BA">
        <w:rPr>
          <w:color w:val="1F1F1F"/>
        </w:rPr>
        <w:t>nia</w:t>
      </w:r>
      <w:r>
        <w:rPr>
          <w:color w:val="1F1F1F"/>
        </w:rPr>
        <w:t>.</w:t>
      </w:r>
    </w:p>
    <w:p w14:paraId="2F0A4795" w14:textId="77777777" w:rsidR="00FA74E9" w:rsidRDefault="007F24EC">
      <w:pPr>
        <w:pStyle w:val="Teksttreci0"/>
        <w:framePr w:w="9182" w:h="869" w:hRule="exact" w:wrap="none" w:vAnchor="page" w:hAnchor="page" w:x="1336" w:y="13826"/>
        <w:numPr>
          <w:ilvl w:val="0"/>
          <w:numId w:val="1"/>
        </w:numPr>
        <w:shd w:val="clear" w:color="auto" w:fill="auto"/>
        <w:tabs>
          <w:tab w:val="left" w:pos="354"/>
        </w:tabs>
        <w:spacing w:after="0" w:line="360" w:lineRule="auto"/>
        <w:ind w:left="360" w:hanging="360"/>
      </w:pPr>
      <w:r>
        <w:t>Ud</w:t>
      </w:r>
      <w:r>
        <w:rPr>
          <w:color w:val="1F1F1F"/>
        </w:rPr>
        <w:t>z</w:t>
      </w:r>
      <w:r>
        <w:t>i</w:t>
      </w:r>
      <w:r>
        <w:rPr>
          <w:color w:val="1F1F1F"/>
        </w:rPr>
        <w:t>el</w:t>
      </w:r>
      <w:r>
        <w:t xml:space="preserve">am 12 </w:t>
      </w:r>
      <w:r>
        <w:rPr>
          <w:color w:val="1F1F1F"/>
        </w:rPr>
        <w:t>miesięczn</w:t>
      </w:r>
      <w:r>
        <w:t>ej g</w:t>
      </w:r>
      <w:r>
        <w:rPr>
          <w:color w:val="1F1F1F"/>
        </w:rPr>
        <w:t>w</w:t>
      </w:r>
      <w:r>
        <w:t>a</w:t>
      </w:r>
      <w:r>
        <w:rPr>
          <w:color w:val="1F1F1F"/>
        </w:rPr>
        <w:t>r</w:t>
      </w:r>
      <w:r>
        <w:t>ancji i na oznakowa</w:t>
      </w:r>
      <w:r>
        <w:rPr>
          <w:color w:val="1F1F1F"/>
        </w:rPr>
        <w:t>ni</w:t>
      </w:r>
      <w:r>
        <w:t>e po</w:t>
      </w:r>
      <w:r>
        <w:rPr>
          <w:color w:val="1F1F1F"/>
        </w:rPr>
        <w:t>zi</w:t>
      </w:r>
      <w:r>
        <w:t>ome cienkow</w:t>
      </w:r>
      <w:r>
        <w:rPr>
          <w:color w:val="1F1F1F"/>
        </w:rPr>
        <w:t>arstw</w:t>
      </w:r>
      <w:r>
        <w:t>o</w:t>
      </w:r>
      <w:r>
        <w:rPr>
          <w:color w:val="1F1F1F"/>
        </w:rPr>
        <w:t>w</w:t>
      </w:r>
      <w:r>
        <w:t>e i 6</w:t>
      </w:r>
      <w:r>
        <w:rPr>
          <w:color w:val="1F1F1F"/>
        </w:rPr>
        <w:t xml:space="preserve">0 </w:t>
      </w:r>
      <w:r>
        <w:t>miesięcznej na oznakowanie poziome grubowarstwowe.</w:t>
      </w:r>
    </w:p>
    <w:p w14:paraId="3868DFCB" w14:textId="77777777" w:rsidR="00FA74E9" w:rsidRDefault="007F24EC">
      <w:pPr>
        <w:framePr w:wrap="none" w:vAnchor="page" w:hAnchor="page" w:x="808" w:y="15818"/>
        <w:rPr>
          <w:sz w:val="2"/>
          <w:szCs w:val="2"/>
        </w:rPr>
      </w:pPr>
      <w:r>
        <w:rPr>
          <w:noProof/>
        </w:rPr>
        <w:drawing>
          <wp:inline distT="0" distB="0" distL="0" distR="0" wp14:anchorId="6920CB4B" wp14:editId="2A23E945">
            <wp:extent cx="1078865" cy="347345"/>
            <wp:effectExtent l="0" t="0" r="0" b="0"/>
            <wp:docPr id="1" name="Picut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1078865" cy="347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5E3F39" w14:textId="77777777" w:rsidR="00FA74E9" w:rsidRDefault="00FA74E9">
      <w:pPr>
        <w:spacing w:line="1" w:lineRule="exact"/>
        <w:sectPr w:rsidR="00FA74E9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14:paraId="7CAC2454" w14:textId="77777777" w:rsidR="00FA74E9" w:rsidRDefault="007F24EC">
      <w:pPr>
        <w:spacing w:line="1" w:lineRule="exact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" behindDoc="1" locked="0" layoutInCell="1" allowOverlap="1" wp14:anchorId="3EB8BA8F" wp14:editId="4FD9C628">
                <wp:simplePos x="0" y="0"/>
                <wp:positionH relativeFrom="page">
                  <wp:posOffset>866140</wp:posOffset>
                </wp:positionH>
                <wp:positionV relativeFrom="page">
                  <wp:posOffset>7752080</wp:posOffset>
                </wp:positionV>
                <wp:extent cx="1835150" cy="0"/>
                <wp:effectExtent l="0" t="0" r="0" b="0"/>
                <wp:wrapNone/>
                <wp:docPr id="2" name="Shap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35150" cy="0"/>
                        </a:xfrm>
                        <a:prstGeom prst="straightConnector1">
                          <a:avLst/>
                        </a:prstGeom>
                        <a:ln w="8890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68.200000000000003pt;margin-top:610.39999999999998pt;width:144.5pt;height:0;z-index:-251658240;mso-position-horizontal-relative:page;mso-position-vertical-relative:page">
                <v:stroke weight="0.69999999999999996pt"/>
              </v:shape>
            </w:pict>
          </mc:Fallback>
        </mc:AlternateContent>
      </w:r>
    </w:p>
    <w:p w14:paraId="72FA9450" w14:textId="77777777" w:rsidR="00FA74E9" w:rsidRDefault="007F24EC">
      <w:pPr>
        <w:pStyle w:val="Teksttreci0"/>
        <w:framePr w:w="9374" w:h="1949" w:hRule="exact" w:wrap="none" w:vAnchor="page" w:hAnchor="page" w:x="1240" w:y="1308"/>
        <w:numPr>
          <w:ilvl w:val="0"/>
          <w:numId w:val="1"/>
        </w:numPr>
        <w:shd w:val="clear" w:color="auto" w:fill="auto"/>
        <w:tabs>
          <w:tab w:val="left" w:pos="484"/>
        </w:tabs>
        <w:spacing w:after="0" w:line="276" w:lineRule="auto"/>
        <w:ind w:firstLine="140"/>
      </w:pPr>
      <w:r>
        <w:t>OŚWIADCZAM, że wypełniłem obowiązki informacyjne przewidziane w art. 13 lub art.</w:t>
      </w:r>
    </w:p>
    <w:p w14:paraId="1218AD30" w14:textId="77777777" w:rsidR="00FA74E9" w:rsidRDefault="007F24EC">
      <w:pPr>
        <w:pStyle w:val="Teksttreci0"/>
        <w:framePr w:w="9374" w:h="1949" w:hRule="exact" w:wrap="none" w:vAnchor="page" w:hAnchor="page" w:x="1240" w:y="1308"/>
        <w:shd w:val="clear" w:color="auto" w:fill="auto"/>
        <w:spacing w:after="300" w:line="276" w:lineRule="auto"/>
        <w:ind w:left="480" w:firstLine="20"/>
      </w:pPr>
      <w:r>
        <w:t>14 RODO</w:t>
      </w:r>
      <w:hyperlink w:anchor="bookmark0" w:tooltip="Current Document">
        <w:r>
          <w:rPr>
            <w:vertAlign w:val="superscript"/>
          </w:rPr>
          <w:t>1</w:t>
        </w:r>
      </w:hyperlink>
      <w:r>
        <w:t xml:space="preserve"> wobec osób fizycznych, od których dane osobowe bezpośrednio lub pośrednio pozyskałem w celu ubiegania się o udzielenie zamówienia publicznego w niniejszym postępowaniu.</w:t>
      </w:r>
      <w:hyperlink w:anchor="bookmark1" w:tooltip="Current Document">
        <w:r>
          <w:rPr>
            <w:vertAlign w:val="superscript"/>
          </w:rPr>
          <w:t>2</w:t>
        </w:r>
      </w:hyperlink>
    </w:p>
    <w:p w14:paraId="57B8C21C" w14:textId="77777777" w:rsidR="00FA74E9" w:rsidRDefault="007F24EC">
      <w:pPr>
        <w:pStyle w:val="Teksttreci0"/>
        <w:framePr w:w="9374" w:h="1949" w:hRule="exact" w:wrap="none" w:vAnchor="page" w:hAnchor="page" w:x="1240" w:y="1308"/>
        <w:numPr>
          <w:ilvl w:val="0"/>
          <w:numId w:val="1"/>
        </w:numPr>
        <w:shd w:val="clear" w:color="auto" w:fill="auto"/>
        <w:tabs>
          <w:tab w:val="left" w:pos="489"/>
        </w:tabs>
        <w:spacing w:after="0" w:line="276" w:lineRule="auto"/>
        <w:ind w:firstLine="140"/>
      </w:pPr>
      <w:r>
        <w:t>Załącznik do oferty:</w:t>
      </w:r>
    </w:p>
    <w:p w14:paraId="65FB846F" w14:textId="77777777" w:rsidR="00FA74E9" w:rsidRDefault="007F24EC">
      <w:pPr>
        <w:pStyle w:val="Teksttreci0"/>
        <w:framePr w:wrap="none" w:vAnchor="page" w:hAnchor="page" w:x="1240" w:y="3314"/>
        <w:shd w:val="clear" w:color="auto" w:fill="auto"/>
        <w:spacing w:after="0"/>
        <w:ind w:firstLine="480"/>
      </w:pPr>
      <w:r>
        <w:t>1) wzór oferty</w:t>
      </w:r>
    </w:p>
    <w:p w14:paraId="7D149579" w14:textId="014D6F65" w:rsidR="00FA74E9" w:rsidRDefault="007F24EC">
      <w:pPr>
        <w:pStyle w:val="Teksttreci0"/>
        <w:framePr w:w="9374" w:h="730" w:hRule="exact" w:wrap="none" w:vAnchor="page" w:hAnchor="page" w:x="1240" w:y="4005"/>
        <w:shd w:val="clear" w:color="auto" w:fill="auto"/>
        <w:tabs>
          <w:tab w:val="left" w:leader="dot" w:pos="4321"/>
          <w:tab w:val="left" w:leader="dot" w:pos="8252"/>
        </w:tabs>
        <w:spacing w:after="0"/>
        <w:ind w:firstLine="140"/>
      </w:pPr>
      <w:r>
        <w:t>Miejscowość dnia:</w:t>
      </w:r>
      <w:r>
        <w:rPr>
          <w:color w:val="1F1F1F"/>
        </w:rPr>
        <w:tab/>
        <w:t xml:space="preserve"> </w:t>
      </w:r>
      <w:r w:rsidR="005F7F91">
        <w:rPr>
          <w:color w:val="1F1F1F"/>
        </w:rPr>
        <w:t xml:space="preserve">                       </w:t>
      </w:r>
      <w:r>
        <w:rPr>
          <w:color w:val="1F1F1F"/>
        </w:rPr>
        <w:tab/>
      </w:r>
      <w:r w:rsidR="005F7F91">
        <w:rPr>
          <w:color w:val="1F1F1F"/>
        </w:rPr>
        <w:t>………..</w:t>
      </w:r>
    </w:p>
    <w:p w14:paraId="19B74C87" w14:textId="7D298C1E" w:rsidR="00FA74E9" w:rsidRDefault="005F7F91">
      <w:pPr>
        <w:pStyle w:val="Teksttreci20"/>
        <w:framePr w:w="9374" w:h="730" w:hRule="exact" w:wrap="none" w:vAnchor="page" w:hAnchor="page" w:x="1240" w:y="4005"/>
        <w:shd w:val="clear" w:color="auto" w:fill="auto"/>
        <w:spacing w:after="0"/>
      </w:pPr>
      <w:r>
        <w:t xml:space="preserve">                                                                                                           </w:t>
      </w:r>
      <w:r w:rsidR="007F24EC">
        <w:t>Podpis osoby upoważnionej</w:t>
      </w:r>
      <w:r w:rsidR="007F24EC">
        <w:br/>
      </w:r>
      <w:r>
        <w:t xml:space="preserve">                                                                                                           </w:t>
      </w:r>
      <w:r w:rsidR="007F24EC">
        <w:t>składania oświadczeń woli</w:t>
      </w:r>
    </w:p>
    <w:p w14:paraId="27FF9D67" w14:textId="77777777" w:rsidR="00FA74E9" w:rsidRDefault="007F24EC">
      <w:pPr>
        <w:pStyle w:val="Stopka1"/>
        <w:framePr w:w="9024" w:h="720" w:hRule="exact" w:wrap="none" w:vAnchor="page" w:hAnchor="page" w:x="1336" w:y="12295"/>
        <w:shd w:val="clear" w:color="auto" w:fill="auto"/>
        <w:spacing w:line="276" w:lineRule="auto"/>
      </w:pPr>
      <w:bookmarkStart w:id="0" w:name="bookmark0"/>
      <w:bookmarkStart w:id="1" w:name="bookmark1"/>
      <w:r>
        <w:rPr>
          <w:vertAlign w:val="superscript"/>
        </w:rPr>
        <w:t>1</w:t>
      </w:r>
      <w: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  <w:bookmarkEnd w:id="0"/>
      <w:bookmarkEnd w:id="1"/>
    </w:p>
    <w:p w14:paraId="14464167" w14:textId="77777777" w:rsidR="00FA74E9" w:rsidRDefault="007F24EC">
      <w:pPr>
        <w:pStyle w:val="Stopka1"/>
        <w:framePr w:w="8707" w:h="706" w:hRule="exact" w:wrap="none" w:vAnchor="page" w:hAnchor="page" w:x="1332" w:y="13173"/>
        <w:shd w:val="clear" w:color="auto" w:fill="auto"/>
        <w:spacing w:line="271" w:lineRule="auto"/>
      </w:pPr>
      <w:r>
        <w:rPr>
          <w:vertAlign w:val="superscript"/>
        </w:rPr>
        <w:t>2</w:t>
      </w:r>
      <w: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647BCBF" w14:textId="12B72772" w:rsidR="00FA74E9" w:rsidRDefault="00FA74E9">
      <w:pPr>
        <w:spacing w:line="1" w:lineRule="exact"/>
      </w:pPr>
    </w:p>
    <w:p w14:paraId="17710B45" w14:textId="66CA26A6" w:rsidR="005F7F91" w:rsidRPr="005F7F91" w:rsidRDefault="005F7F91" w:rsidP="005F7F91"/>
    <w:p w14:paraId="7439A8EC" w14:textId="63125C92" w:rsidR="005F7F91" w:rsidRPr="005F7F91" w:rsidRDefault="005F7F91" w:rsidP="005F7F91"/>
    <w:p w14:paraId="52762A2D" w14:textId="1A3CD1B9" w:rsidR="005F7F91" w:rsidRPr="005F7F91" w:rsidRDefault="005F7F91" w:rsidP="005F7F91"/>
    <w:p w14:paraId="2A4663BA" w14:textId="696C8EEA" w:rsidR="005F7F91" w:rsidRPr="005F7F91" w:rsidRDefault="005F7F91" w:rsidP="005F7F91"/>
    <w:p w14:paraId="04B397A1" w14:textId="78CCAF30" w:rsidR="005F7F91" w:rsidRPr="005F7F91" w:rsidRDefault="005F7F91" w:rsidP="005F7F91"/>
    <w:p w14:paraId="5F69AB03" w14:textId="73D2858D" w:rsidR="005F7F91" w:rsidRPr="005F7F91" w:rsidRDefault="005F7F91" w:rsidP="005F7F91"/>
    <w:p w14:paraId="6E5A6EE7" w14:textId="1E5D775A" w:rsidR="005F7F91" w:rsidRPr="005F7F91" w:rsidRDefault="005F7F91" w:rsidP="005F7F91"/>
    <w:p w14:paraId="02B86CAC" w14:textId="782DC611" w:rsidR="005F7F91" w:rsidRPr="005F7F91" w:rsidRDefault="005F7F91" w:rsidP="005F7F91"/>
    <w:p w14:paraId="0F14743D" w14:textId="1EBC0E85" w:rsidR="005F7F91" w:rsidRPr="005F7F91" w:rsidRDefault="005F7F91" w:rsidP="005F7F91"/>
    <w:p w14:paraId="2F85CD4C" w14:textId="3B21B34D" w:rsidR="005F7F91" w:rsidRPr="005F7F91" w:rsidRDefault="005F7F91" w:rsidP="005F7F91"/>
    <w:p w14:paraId="16E870E2" w14:textId="6E3F54C2" w:rsidR="005F7F91" w:rsidRPr="005F7F91" w:rsidRDefault="005F7F91" w:rsidP="005F7F91"/>
    <w:p w14:paraId="0EA37B55" w14:textId="30BF323D" w:rsidR="005F7F91" w:rsidRPr="005F7F91" w:rsidRDefault="005F7F91" w:rsidP="005F7F91"/>
    <w:p w14:paraId="31F71724" w14:textId="6F3F96C5" w:rsidR="005F7F91" w:rsidRPr="005F7F91" w:rsidRDefault="005F7F91" w:rsidP="005F7F91"/>
    <w:p w14:paraId="7587E379" w14:textId="792E85F9" w:rsidR="005F7F91" w:rsidRPr="005F7F91" w:rsidRDefault="005F7F91" w:rsidP="005F7F91"/>
    <w:p w14:paraId="08D6ACC1" w14:textId="2EAE0F01" w:rsidR="005F7F91" w:rsidRPr="005F7F91" w:rsidRDefault="005F7F91" w:rsidP="005F7F91"/>
    <w:p w14:paraId="66825741" w14:textId="315A33CD" w:rsidR="005F7F91" w:rsidRPr="005F7F91" w:rsidRDefault="005F7F91" w:rsidP="005F7F91"/>
    <w:p w14:paraId="6C821B7B" w14:textId="56653FFC" w:rsidR="005F7F91" w:rsidRPr="005F7F91" w:rsidRDefault="005F7F91" w:rsidP="005F7F91"/>
    <w:p w14:paraId="05547B98" w14:textId="15162FEB" w:rsidR="005F7F91" w:rsidRPr="005F7F91" w:rsidRDefault="005F7F91" w:rsidP="005F7F91"/>
    <w:p w14:paraId="0F38F89B" w14:textId="17A6088F" w:rsidR="005F7F91" w:rsidRPr="005F7F91" w:rsidRDefault="005F7F91" w:rsidP="005F7F91"/>
    <w:p w14:paraId="57A31CE8" w14:textId="2798CAA6" w:rsidR="005F7F91" w:rsidRPr="005F7F91" w:rsidRDefault="005F7F91" w:rsidP="005F7F91"/>
    <w:p w14:paraId="2BA2F808" w14:textId="26120773" w:rsidR="005F7F91" w:rsidRPr="005F7F91" w:rsidRDefault="005F7F91" w:rsidP="005F7F91"/>
    <w:p w14:paraId="1CB497A1" w14:textId="5729AE97" w:rsidR="005F7F91" w:rsidRDefault="005F7F91" w:rsidP="005F7F91"/>
    <w:p w14:paraId="751BAC0C" w14:textId="41A4365B" w:rsidR="005F7F91" w:rsidRPr="005F7F91" w:rsidRDefault="005F7F91" w:rsidP="005F7F91">
      <w:pPr>
        <w:tabs>
          <w:tab w:val="left" w:pos="8850"/>
        </w:tabs>
      </w:pPr>
      <w:r>
        <w:tab/>
      </w:r>
    </w:p>
    <w:sectPr w:rsidR="005F7F91" w:rsidRPr="005F7F91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3CDEC00" w14:textId="77777777" w:rsidR="00FC01F8" w:rsidRDefault="00FC01F8">
      <w:r>
        <w:separator/>
      </w:r>
    </w:p>
  </w:endnote>
  <w:endnote w:type="continuationSeparator" w:id="0">
    <w:p w14:paraId="655321A7" w14:textId="77777777" w:rsidR="00FC01F8" w:rsidRDefault="00FC01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jaVu Sans">
    <w:panose1 w:val="020B0603030804020204"/>
    <w:charset w:val="EE"/>
    <w:family w:val="swiss"/>
    <w:pitch w:val="variable"/>
    <w:sig w:usb0="E7002EFF" w:usb1="D200FDFF" w:usb2="0A24602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BA3E7BE" w14:textId="77777777" w:rsidR="00FC01F8" w:rsidRDefault="00FC01F8">
      <w:r>
        <w:separator/>
      </w:r>
    </w:p>
  </w:footnote>
  <w:footnote w:type="continuationSeparator" w:id="0">
    <w:p w14:paraId="4830E020" w14:textId="77777777" w:rsidR="00FC01F8" w:rsidRDefault="00FC01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B176CB4"/>
    <w:multiLevelType w:val="multilevel"/>
    <w:tmpl w:val="182C9F2A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D1341B1"/>
    <w:multiLevelType w:val="multilevel"/>
    <w:tmpl w:val="D1A2DA70"/>
    <w:lvl w:ilvl="0">
      <w:start w:val="2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1907398"/>
    <w:multiLevelType w:val="multilevel"/>
    <w:tmpl w:val="C5746A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74E9"/>
    <w:rsid w:val="005F7F91"/>
    <w:rsid w:val="007F24EC"/>
    <w:rsid w:val="008D1C36"/>
    <w:rsid w:val="00AF7F0E"/>
    <w:rsid w:val="00BF50BA"/>
    <w:rsid w:val="00CF7CCD"/>
    <w:rsid w:val="00FA74E9"/>
    <w:rsid w:val="00FC0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437383"/>
  <w15:docId w15:val="{88DB5A6B-2A16-4D29-AA98-5F1E6EF03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DejaVu Sans" w:eastAsia="DejaVu Sans" w:hAnsi="DejaVu Sans" w:cs="DejaVu San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/>
      <w:iCs/>
      <w:smallCaps w:val="0"/>
      <w:strike w:val="0"/>
      <w:color w:val="1F1F1F"/>
      <w:sz w:val="13"/>
      <w:szCs w:val="13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Stopka">
    <w:name w:val="Stopka_"/>
    <w:basedOn w:val="Domylnaczcionkaakapitu"/>
    <w:link w:val="Stopka1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Teksttreci0">
    <w:name w:val="Tekst treści"/>
    <w:basedOn w:val="Normalny"/>
    <w:link w:val="Teksttreci"/>
    <w:pPr>
      <w:shd w:val="clear" w:color="auto" w:fill="FFFFFF"/>
      <w:spacing w:after="160"/>
    </w:pPr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pPr>
      <w:shd w:val="clear" w:color="auto" w:fill="FFFFFF"/>
      <w:spacing w:after="660"/>
    </w:pPr>
    <w:rPr>
      <w:rFonts w:ascii="Arial" w:eastAsia="Arial" w:hAnsi="Arial" w:cs="Arial"/>
      <w:i/>
      <w:iCs/>
      <w:color w:val="1F1F1F"/>
      <w:sz w:val="13"/>
      <w:szCs w:val="13"/>
    </w:rPr>
  </w:style>
  <w:style w:type="paragraph" w:customStyle="1" w:styleId="Teksttreci20">
    <w:name w:val="Tekst treści (2)"/>
    <w:basedOn w:val="Normalny"/>
    <w:link w:val="Teksttreci2"/>
    <w:pPr>
      <w:shd w:val="clear" w:color="auto" w:fill="FFFFFF"/>
      <w:spacing w:after="300"/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Stopka1">
    <w:name w:val="Stopka1"/>
    <w:basedOn w:val="Normalny"/>
    <w:link w:val="Stopka"/>
    <w:pPr>
      <w:shd w:val="clear" w:color="auto" w:fill="FFFFFF"/>
      <w:spacing w:line="274" w:lineRule="auto"/>
    </w:pPr>
    <w:rPr>
      <w:rFonts w:ascii="Calibri" w:eastAsia="Calibri" w:hAnsi="Calibri" w:cs="Calibri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395</Words>
  <Characters>2375</Characters>
  <Application>Microsoft Office Word</Application>
  <DocSecurity>0</DocSecurity>
  <Lines>19</Lines>
  <Paragraphs>5</Paragraphs>
  <ScaleCrop>false</ScaleCrop>
  <Company/>
  <LinksUpToDate>false</LinksUpToDate>
  <CharactersWithSpaces>2765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6</cp:revision>
  <dcterms:created xsi:type="dcterms:W3CDTF">2020-01-17T10:32:00Z</dcterms:created>
  <dcterms:modified xsi:type="dcterms:W3CDTF">2020-12-30T11:58:00Z</dcterms:modified>
</cp:coreProperties>
</file>